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78D6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46CE">
        <w:rPr>
          <w:rFonts w:ascii="Courier New" w:eastAsia="Times New Roman" w:hAnsi="Courier New" w:cs="Courier New"/>
          <w:color w:val="000000"/>
          <w:sz w:val="20"/>
          <w:szCs w:val="20"/>
        </w:rPr>
        <w:t>Apache Hive</w:t>
      </w:r>
    </w:p>
    <w:p w14:paraId="175288AE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46CE">
        <w:rPr>
          <w:rFonts w:ascii="Courier New" w:eastAsia="Times New Roman" w:hAnsi="Courier New" w:cs="Courier New"/>
          <w:color w:val="000000"/>
          <w:sz w:val="20"/>
          <w:szCs w:val="20"/>
        </w:rPr>
        <w:t>Copyright 2008-2018 The Apache Software Foundation</w:t>
      </w:r>
    </w:p>
    <w:p w14:paraId="54523401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1FE6D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46CE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Apache Software</w:t>
      </w:r>
    </w:p>
    <w:p w14:paraId="11AA834D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46CE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557BE36F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0F796" w14:textId="77777777" w:rsidR="001346CE" w:rsidRPr="001346CE" w:rsidRDefault="001346CE" w:rsidP="0013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46CE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software licensed under the JSON license.</w:t>
      </w:r>
    </w:p>
    <w:p w14:paraId="22E320F4" w14:textId="77777777" w:rsidR="00344B2E" w:rsidRDefault="00344B2E"/>
    <w:sectPr w:rsidR="00344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CE"/>
    <w:rsid w:val="001346CE"/>
    <w:rsid w:val="0034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7D4D9"/>
  <w15:chartTrackingRefBased/>
  <w15:docId w15:val="{D9A45A3E-377A-4343-83C4-45745C80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46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46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2022-10-26T15:59:00Z</dcterms:created>
  <dcterms:modified xsi:type="dcterms:W3CDTF">2022-10-26T15:59:00Z</dcterms:modified>
</cp:coreProperties>
</file>